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15/01/2024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460</w:t>
            </w:r>
          </w:p>
        </w:tc>
      </w:tr>
      <w:tr w:rsidR="005F045C" w:rsidRPr="00647865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0AB993DB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97CD6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6A603A71" w:rsidR="005F045C" w:rsidRPr="00697CD6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97CD6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97CD6">
              <w:rPr>
                <w:sz w:val="24"/>
                <w:szCs w:val="24"/>
                <w:lang w:eastAsia="el-GR"/>
              </w:rPr>
              <w:t>2238350112</w:t>
            </w:r>
          </w:p>
          <w:p w14:paraId="5C6C7802" w14:textId="258821E6" w:rsidR="005F045C" w:rsidRDefault="00697CD6" w:rsidP="00697CD6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697CD6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hyperlink r:id="rId6" w:history="1">
              <w:r w:rsidR="00647865" w:rsidRPr="00CF1789">
                <w:rPr>
                  <w:rStyle w:val="-"/>
                  <w:sz w:val="24"/>
                  <w:szCs w:val="24"/>
                  <w:lang w:val="en-US" w:eastAsia="el-GR"/>
                </w:rPr>
                <w:t>a.panagos@stylida.gr</w:t>
              </w:r>
            </w:hyperlink>
          </w:p>
          <w:p w14:paraId="4BB11489" w14:textId="43FE1302" w:rsidR="00647865" w:rsidRPr="00697CD6" w:rsidRDefault="00647865" w:rsidP="00697CD6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046AB85D" w:rsidR="00CA1BB5" w:rsidRPr="00CA1BB5" w:rsidRDefault="00CA1BB5" w:rsidP="00697CD6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7CD6">
              <w:rPr>
                <w:sz w:val="26"/>
                <w:szCs w:val="26"/>
                <w:lang w:eastAsia="el-GR"/>
              </w:rPr>
              <w:t xml:space="preserve">ΔΗΜΟΤΙΚΗΣ </w:t>
            </w:r>
            <w:r w:rsidR="008653F6">
              <w:rPr>
                <w:sz w:val="26"/>
                <w:szCs w:val="26"/>
                <w:lang w:eastAsia="el-GR"/>
              </w:rPr>
              <w:t>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7926C097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697CD6">
        <w:rPr>
          <w:b/>
        </w:rPr>
        <w:t xml:space="preserve">έκτακτη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 xml:space="preserve">το άρθρο 75 του Ν. 3852/2010, όπως τροποποιήθηκε από το άρθρο 77 του Ν. 4555/2018, </w:t>
      </w:r>
      <w:r w:rsidR="00697CD6">
        <w:rPr>
          <w:b/>
        </w:rPr>
        <w:t xml:space="preserve">το άρθρο 75, παράγραφος 6 του Ν. 3852/2010, όπως τροποποιήθηκε από το άρθρο 77 του Ν. 4555/2018, </w:t>
      </w:r>
      <w:r w:rsidR="008141F5">
        <w:rPr>
          <w:b/>
        </w:rPr>
        <w:t>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16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37114BD" w14:textId="5EB748DB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Αποδοχή επιχορήγησης από τους Κεντρικούς Αυτοτελείς Πόρους έτους 2024, προς κάλυψη λειτουργικών και λοιπών γενικών δαπανών τους – Α΄ τακτική επιχορήγηση έτους 2024.</w:t>
      </w:r>
      <w:r>
        <w:rPr>
          <w:rFonts w:cs="Calibri"/>
        </w:rPr>
        <w:br/>
      </w:r>
    </w:p>
    <w:p w14:paraId="44355394" w14:textId="0C7DA5B8" w:rsidR="00C32AF1" w:rsidRDefault="00697CD6" w:rsidP="00CA1BB5">
      <w:pPr>
        <w:spacing w:after="0"/>
        <w:contextualSpacing/>
        <w:jc w:val="both"/>
      </w:pPr>
      <w:r>
        <w:t>Η Συνεδρίαση χαρακτηρίζεται κατεπείγουσα διότι υπάρχουν καταληκτικές ημερομηνίες.</w:t>
      </w:r>
    </w:p>
    <w:p w14:paraId="33E5A87D" w14:textId="77777777" w:rsidR="00697CD6" w:rsidRPr="00327613" w:rsidRDefault="00697CD6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10AD445" w14:textId="77777777" w:rsidR="00647865" w:rsidRDefault="00647865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6326FCB" w14:textId="77777777" w:rsidR="00647865" w:rsidRPr="003B1782" w:rsidRDefault="00647865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216201C5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697CD6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7A3AA6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50376">
    <w:abstractNumId w:val="1"/>
  </w:num>
  <w:num w:numId="2" w16cid:durableId="17376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2C18D9"/>
    <w:rsid w:val="00327613"/>
    <w:rsid w:val="003B1782"/>
    <w:rsid w:val="004A19B6"/>
    <w:rsid w:val="005E77CE"/>
    <w:rsid w:val="005F045C"/>
    <w:rsid w:val="00647865"/>
    <w:rsid w:val="00697CD6"/>
    <w:rsid w:val="00740C0A"/>
    <w:rsid w:val="007A3AA6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AF71F9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FD5F43F0-3AA6-4435-AF90-7B535106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64786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anagos@stylida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2024-01-15T15:54:00Z</dcterms:created>
  <dcterms:modified xsi:type="dcterms:W3CDTF">2024-01-15T15:54:00Z</dcterms:modified>
</cp:coreProperties>
</file>